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ind w:firstLine="320" w:firstLineChars="100"/>
        <w:rPr>
          <w:rFonts w:eastAsia="方正黑体_GBK"/>
          <w:color w:val="000000"/>
          <w:kern w:val="0"/>
          <w:sz w:val="32"/>
          <w:szCs w:val="32"/>
        </w:rPr>
      </w:pPr>
      <w:bookmarkStart w:id="0" w:name="_GoBack"/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</w:rPr>
        <w:t>4：</w:t>
      </w:r>
    </w:p>
    <w:bookmarkEnd w:id="0"/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资格复审所需材料</w:t>
      </w:r>
    </w:p>
    <w:p>
      <w:pPr>
        <w:spacing w:line="594" w:lineRule="exact"/>
        <w:rPr>
          <w:rFonts w:ascii="方正仿宋_GBK" w:hAnsi="微软雅黑" w:eastAsia="方正仿宋_GBK"/>
          <w:sz w:val="28"/>
          <w:szCs w:val="28"/>
        </w:rPr>
      </w:pPr>
      <w:r>
        <w:rPr>
          <w:rFonts w:hint="eastAsia" w:ascii="方正仿宋_GBK" w:hAnsi="微软雅黑" w:eastAsia="方正仿宋_GBK"/>
          <w:sz w:val="28"/>
          <w:szCs w:val="28"/>
        </w:rPr>
        <w:t xml:space="preserve">   </w:t>
      </w:r>
    </w:p>
    <w:p>
      <w:pPr>
        <w:numPr>
          <w:ilvl w:val="0"/>
          <w:numId w:val="1"/>
        </w:numPr>
        <w:spacing w:line="594" w:lineRule="exact"/>
        <w:ind w:firstLine="560" w:firstLineChars="200"/>
        <w:rPr>
          <w:rFonts w:ascii="方正仿宋_GBK" w:hAnsi="微软雅黑" w:eastAsia="方正仿宋_GBK"/>
          <w:sz w:val="28"/>
          <w:szCs w:val="28"/>
        </w:rPr>
      </w:pPr>
      <w:r>
        <w:rPr>
          <w:rFonts w:hint="eastAsia" w:ascii="方正仿宋_GBK" w:hAnsi="微软雅黑" w:eastAsia="方正仿宋_GBK"/>
          <w:sz w:val="28"/>
          <w:szCs w:val="28"/>
        </w:rPr>
        <w:t>本人身份证原件和复印件1份；</w:t>
      </w:r>
      <w:r>
        <w:rPr>
          <w:rFonts w:hint="eastAsia" w:ascii="方正仿宋_GBK" w:hAnsi="微软雅黑" w:eastAsia="方正仿宋_GBK"/>
          <w:sz w:val="28"/>
          <w:szCs w:val="28"/>
        </w:rPr>
        <w:br w:type="textWrapping"/>
      </w:r>
      <w:r>
        <w:rPr>
          <w:rFonts w:hint="eastAsia" w:ascii="方正仿宋_GBK" w:hAnsi="微软雅黑" w:eastAsia="方正仿宋_GBK"/>
          <w:sz w:val="28"/>
          <w:szCs w:val="28"/>
        </w:rPr>
        <w:t>    2.学历学位证明材料：毕业证书、学位证书原件及复印件1份；学信网打印有效期内的教育部学历证书电子注册备案表1份；国外留学人员须提交教育部学历学位认证书原件及复印件1份。</w:t>
      </w:r>
    </w:p>
    <w:p>
      <w:pPr>
        <w:spacing w:line="594" w:lineRule="exact"/>
        <w:ind w:firstLine="560" w:firstLineChars="200"/>
        <w:rPr>
          <w:rFonts w:ascii="方正仿宋_GBK" w:hAnsi="微软雅黑" w:eastAsia="方正仿宋_GBK"/>
          <w:sz w:val="28"/>
          <w:szCs w:val="28"/>
        </w:rPr>
      </w:pPr>
      <w:r>
        <w:rPr>
          <w:rFonts w:hint="eastAsia" w:ascii="方正仿宋_GBK" w:hAnsi="微软雅黑" w:eastAsia="方正仿宋_GBK"/>
          <w:sz w:val="28"/>
          <w:szCs w:val="28"/>
        </w:rPr>
        <w:t>3.应聘岗位要求的证书原件及复印件1份。</w:t>
      </w:r>
    </w:p>
    <w:p>
      <w:pPr>
        <w:spacing w:line="594" w:lineRule="exact"/>
        <w:ind w:firstLine="560" w:firstLineChars="200"/>
        <w:rPr>
          <w:rFonts w:ascii="方正仿宋_GBK" w:hAnsi="微软雅黑" w:eastAsia="方正仿宋_GBK"/>
          <w:sz w:val="28"/>
          <w:szCs w:val="28"/>
        </w:rPr>
      </w:pPr>
      <w:r>
        <w:rPr>
          <w:rFonts w:hint="eastAsia" w:ascii="方正仿宋_GBK" w:hAnsi="微软雅黑" w:eastAsia="方正仿宋_GBK"/>
          <w:sz w:val="28"/>
          <w:szCs w:val="28"/>
        </w:rPr>
        <w:t>4.中共党员或预备党员提供基础党组织证明原件1份。</w:t>
      </w:r>
    </w:p>
    <w:p>
      <w:pPr>
        <w:spacing w:line="594" w:lineRule="exact"/>
        <w:ind w:firstLine="560" w:firstLineChars="200"/>
        <w:rPr>
          <w:rFonts w:ascii="方正仿宋_GBK" w:hAnsi="微软雅黑" w:eastAsia="方正仿宋_GBK"/>
          <w:sz w:val="28"/>
          <w:szCs w:val="28"/>
        </w:rPr>
      </w:pPr>
      <w:r>
        <w:rPr>
          <w:rFonts w:ascii="方正仿宋_GBK" w:hAnsi="微软雅黑" w:eastAsia="方正仿宋_GBK"/>
          <w:sz w:val="28"/>
          <w:szCs w:val="28"/>
        </w:rPr>
        <w:t>5.</w:t>
      </w:r>
      <w:r>
        <w:rPr>
          <w:rFonts w:hint="eastAsia" w:ascii="方正仿宋_GBK" w:hAnsi="微软雅黑" w:eastAsia="方正仿宋_GBK"/>
          <w:sz w:val="28"/>
          <w:szCs w:val="28"/>
        </w:rPr>
        <w:t>应届毕业生须在2</w:t>
      </w:r>
      <w:r>
        <w:rPr>
          <w:rFonts w:ascii="方正仿宋_GBK" w:hAnsi="微软雅黑" w:eastAsia="方正仿宋_GBK"/>
          <w:sz w:val="28"/>
          <w:szCs w:val="28"/>
        </w:rPr>
        <w:t>023</w:t>
      </w:r>
      <w:r>
        <w:rPr>
          <w:rFonts w:hint="eastAsia" w:ascii="方正仿宋_GBK" w:hAnsi="微软雅黑" w:eastAsia="方正仿宋_GBK"/>
          <w:sz w:val="28"/>
          <w:szCs w:val="28"/>
        </w:rPr>
        <w:t>年</w:t>
      </w:r>
      <w:r>
        <w:rPr>
          <w:rFonts w:ascii="方正仿宋_GBK" w:hAnsi="微软雅黑" w:eastAsia="方正仿宋_GBK"/>
          <w:sz w:val="28"/>
          <w:szCs w:val="28"/>
        </w:rPr>
        <w:t>7</w:t>
      </w:r>
      <w:r>
        <w:rPr>
          <w:rFonts w:hint="eastAsia" w:ascii="方正仿宋_GBK" w:hAnsi="微软雅黑" w:eastAsia="方正仿宋_GBK"/>
          <w:sz w:val="28"/>
          <w:szCs w:val="28"/>
        </w:rPr>
        <w:t>月</w:t>
      </w:r>
      <w:r>
        <w:rPr>
          <w:rFonts w:ascii="方正仿宋_GBK" w:hAnsi="微软雅黑" w:eastAsia="方正仿宋_GBK"/>
          <w:sz w:val="28"/>
          <w:szCs w:val="28"/>
        </w:rPr>
        <w:t>31</w:t>
      </w:r>
      <w:r>
        <w:rPr>
          <w:rFonts w:hint="eastAsia" w:ascii="方正仿宋_GBK" w:hAnsi="微软雅黑" w:eastAsia="方正仿宋_GBK"/>
          <w:sz w:val="28"/>
          <w:szCs w:val="28"/>
        </w:rPr>
        <w:t>日前毕业并取得相应学历学位证书。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A69FF"/>
    <w:multiLevelType w:val="singleLevel"/>
    <w:tmpl w:val="8F6A69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571E"/>
    <w:rsid w:val="7FE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2023-02-23T17:13:00Z</dcterms:created>
  <dc:creator>涟漓</dc:creator>
  <cp:lastModifiedBy>涟漓</cp:lastModifiedBy>
  <dcterms:modified xsi:type="dcterms:W3CDTF">2023-02-23T17:16:03Z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7395249F5A020BC6482EF763DBA7CFC3_41</vt:lpwstr>
  </property>
</Properties>
</file>